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D4" w:rsidRDefault="006B5ACB" w:rsidP="00C53DD4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Кооперативам пропишут стандарт</w:t>
      </w:r>
    </w:p>
    <w:p w:rsidR="00C53DD4" w:rsidRPr="006B5ACB" w:rsidRDefault="00C53DD4" w:rsidP="000D2B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5736" w:rsidRDefault="000D2B81" w:rsidP="000D2B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Права у</w:t>
      </w:r>
      <w:r w:rsidR="00F8288B">
        <w:rPr>
          <w:rFonts w:ascii="Times New Roman" w:hAnsi="Times New Roman" w:cs="Times New Roman"/>
          <w:sz w:val="27"/>
          <w:szCs w:val="27"/>
        </w:rPr>
        <w:t>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F8288B">
        <w:rPr>
          <w:rFonts w:ascii="Times New Roman" w:hAnsi="Times New Roman" w:cs="Times New Roman"/>
          <w:sz w:val="27"/>
          <w:szCs w:val="27"/>
        </w:rPr>
        <w:t xml:space="preserve"> к</w:t>
      </w:r>
      <w:r w:rsidR="00BD52EA" w:rsidRPr="00BD52EA">
        <w:rPr>
          <w:rFonts w:ascii="Times New Roman" w:hAnsi="Times New Roman" w:cs="Times New Roman"/>
          <w:sz w:val="27"/>
          <w:szCs w:val="27"/>
        </w:rPr>
        <w:t>редитны</w:t>
      </w:r>
      <w:r w:rsidR="00F8288B">
        <w:rPr>
          <w:rFonts w:ascii="Times New Roman" w:hAnsi="Times New Roman" w:cs="Times New Roman"/>
          <w:sz w:val="27"/>
          <w:szCs w:val="27"/>
        </w:rPr>
        <w:t>х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потребительски</w:t>
      </w:r>
      <w:r w:rsidR="00F8288B">
        <w:rPr>
          <w:rFonts w:ascii="Times New Roman" w:hAnsi="Times New Roman" w:cs="Times New Roman"/>
          <w:sz w:val="27"/>
          <w:szCs w:val="27"/>
        </w:rPr>
        <w:t>х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кооператив</w:t>
      </w:r>
      <w:r w:rsidR="00F8288B">
        <w:rPr>
          <w:rFonts w:ascii="Times New Roman" w:hAnsi="Times New Roman" w:cs="Times New Roman"/>
          <w:sz w:val="27"/>
          <w:szCs w:val="27"/>
        </w:rPr>
        <w:t>ов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(КПК) будут</w:t>
      </w:r>
      <w:r w:rsidR="00F8288B">
        <w:rPr>
          <w:rFonts w:ascii="Times New Roman" w:hAnsi="Times New Roman" w:cs="Times New Roman"/>
          <w:sz w:val="27"/>
          <w:szCs w:val="27"/>
        </w:rPr>
        <w:t xml:space="preserve"> защищены </w:t>
      </w:r>
      <w:r w:rsidR="00DF7B68">
        <w:rPr>
          <w:rFonts w:ascii="Times New Roman" w:hAnsi="Times New Roman" w:cs="Times New Roman"/>
          <w:sz w:val="27"/>
          <w:szCs w:val="27"/>
        </w:rPr>
        <w:t>надежнее</w:t>
      </w:r>
      <w:r w:rsidR="00F8288B">
        <w:rPr>
          <w:rFonts w:ascii="Times New Roman" w:hAnsi="Times New Roman" w:cs="Times New Roman"/>
          <w:sz w:val="27"/>
          <w:szCs w:val="27"/>
        </w:rPr>
        <w:t xml:space="preserve">. КПК </w:t>
      </w:r>
      <w:r w:rsidR="00BD52EA" w:rsidRPr="00BD52EA">
        <w:rPr>
          <w:rFonts w:ascii="Times New Roman" w:hAnsi="Times New Roman" w:cs="Times New Roman"/>
          <w:sz w:val="27"/>
          <w:szCs w:val="27"/>
        </w:rPr>
        <w:t>обя</w:t>
      </w:r>
      <w:r w:rsidR="006849B1">
        <w:rPr>
          <w:rFonts w:ascii="Times New Roman" w:hAnsi="Times New Roman" w:cs="Times New Roman"/>
          <w:sz w:val="27"/>
          <w:szCs w:val="27"/>
        </w:rPr>
        <w:t>жут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предупреждать пайщиков</w:t>
      </w:r>
      <w:r w:rsidR="00BD52EA">
        <w:rPr>
          <w:rFonts w:ascii="Times New Roman" w:hAnsi="Times New Roman" w:cs="Times New Roman"/>
          <w:sz w:val="27"/>
          <w:szCs w:val="27"/>
        </w:rPr>
        <w:t xml:space="preserve"> </w:t>
      </w:r>
      <w:r w:rsidR="00F8288B" w:rsidRPr="00BD52EA">
        <w:rPr>
          <w:rFonts w:ascii="Times New Roman" w:hAnsi="Times New Roman" w:cs="Times New Roman"/>
          <w:sz w:val="27"/>
          <w:szCs w:val="27"/>
        </w:rPr>
        <w:t xml:space="preserve">о том, что </w:t>
      </w:r>
      <w:r w:rsidR="00326D86">
        <w:rPr>
          <w:rFonts w:ascii="Times New Roman" w:hAnsi="Times New Roman" w:cs="Times New Roman"/>
          <w:sz w:val="27"/>
          <w:szCs w:val="27"/>
        </w:rPr>
        <w:t>кооператив</w:t>
      </w:r>
      <w:r w:rsidR="00F8288B" w:rsidRPr="00BD52EA">
        <w:rPr>
          <w:rFonts w:ascii="Times New Roman" w:hAnsi="Times New Roman" w:cs="Times New Roman"/>
          <w:sz w:val="27"/>
          <w:szCs w:val="27"/>
        </w:rPr>
        <w:t xml:space="preserve"> не входит в систему страхования вкладов </w:t>
      </w:r>
      <w:r w:rsidR="00F8288B">
        <w:rPr>
          <w:rFonts w:ascii="Times New Roman" w:hAnsi="Times New Roman" w:cs="Times New Roman"/>
          <w:sz w:val="27"/>
          <w:szCs w:val="27"/>
        </w:rPr>
        <w:t>и о других рисках</w:t>
      </w:r>
      <w:r w:rsidR="00811713">
        <w:rPr>
          <w:rFonts w:ascii="Times New Roman" w:hAnsi="Times New Roman" w:cs="Times New Roman"/>
          <w:sz w:val="27"/>
          <w:szCs w:val="27"/>
        </w:rPr>
        <w:t>, связанных с распоряжением личным денежными средствами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53294" w:rsidRDefault="00853294" w:rsidP="000D2B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7B68" w:rsidRDefault="008B1A10" w:rsidP="00DF7B6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Правила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взаимодействия КПК с пайщиками должны в</w:t>
      </w:r>
      <w:r>
        <w:rPr>
          <w:rFonts w:ascii="Times New Roman" w:hAnsi="Times New Roman" w:cs="Times New Roman"/>
          <w:sz w:val="27"/>
          <w:szCs w:val="27"/>
        </w:rPr>
        <w:t>ойти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в</w:t>
      </w:r>
      <w:r w:rsidR="00F8288B">
        <w:rPr>
          <w:rFonts w:ascii="Times New Roman" w:hAnsi="Times New Roman" w:cs="Times New Roman"/>
          <w:sz w:val="27"/>
          <w:szCs w:val="27"/>
        </w:rPr>
        <w:t xml:space="preserve"> разрабатываемый </w:t>
      </w:r>
      <w:r w:rsidR="00D176B2">
        <w:rPr>
          <w:rFonts w:ascii="Times New Roman" w:hAnsi="Times New Roman" w:cs="Times New Roman"/>
          <w:sz w:val="27"/>
          <w:szCs w:val="27"/>
        </w:rPr>
        <w:t>«</w:t>
      </w:r>
      <w:r w:rsidR="00BD52EA" w:rsidRPr="00BD52EA">
        <w:rPr>
          <w:rFonts w:ascii="Times New Roman" w:hAnsi="Times New Roman" w:cs="Times New Roman"/>
          <w:sz w:val="27"/>
          <w:szCs w:val="27"/>
        </w:rPr>
        <w:t>Базовый стандарт защиты прав и интересов получателей финансовых услуг</w:t>
      </w:r>
      <w:r w:rsidR="00D176B2">
        <w:rPr>
          <w:rFonts w:ascii="Times New Roman" w:hAnsi="Times New Roman" w:cs="Times New Roman"/>
          <w:sz w:val="27"/>
          <w:szCs w:val="27"/>
        </w:rPr>
        <w:t>»</w:t>
      </w:r>
      <w:r w:rsidR="00F8288B">
        <w:rPr>
          <w:rFonts w:ascii="Times New Roman" w:hAnsi="Times New Roman" w:cs="Times New Roman"/>
          <w:sz w:val="27"/>
          <w:szCs w:val="27"/>
        </w:rPr>
        <w:t>.</w:t>
      </w:r>
      <w:r w:rsidR="00BD5736">
        <w:rPr>
          <w:rFonts w:ascii="Times New Roman" w:hAnsi="Times New Roman" w:cs="Times New Roman"/>
          <w:sz w:val="27"/>
          <w:szCs w:val="27"/>
        </w:rPr>
        <w:t xml:space="preserve"> </w:t>
      </w:r>
      <w:r w:rsidR="00F8288B">
        <w:rPr>
          <w:rFonts w:ascii="Times New Roman" w:hAnsi="Times New Roman" w:cs="Times New Roman"/>
          <w:sz w:val="27"/>
          <w:szCs w:val="27"/>
        </w:rPr>
        <w:t xml:space="preserve">Этот </w:t>
      </w:r>
      <w:r w:rsidR="00BD5736">
        <w:rPr>
          <w:rFonts w:ascii="Times New Roman" w:hAnsi="Times New Roman" w:cs="Times New Roman"/>
          <w:sz w:val="27"/>
          <w:szCs w:val="27"/>
        </w:rPr>
        <w:t>документ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саморегулируемые организации </w:t>
      </w:r>
      <w:r w:rsidR="00811713">
        <w:rPr>
          <w:rFonts w:ascii="Times New Roman" w:hAnsi="Times New Roman" w:cs="Times New Roman"/>
          <w:sz w:val="27"/>
          <w:szCs w:val="27"/>
        </w:rPr>
        <w:t xml:space="preserve">в сфере финансовых рынков </w:t>
      </w:r>
      <w:r w:rsidR="00BD52EA" w:rsidRPr="00BD52EA">
        <w:rPr>
          <w:rFonts w:ascii="Times New Roman" w:hAnsi="Times New Roman" w:cs="Times New Roman"/>
          <w:sz w:val="27"/>
          <w:szCs w:val="27"/>
        </w:rPr>
        <w:t>(СРО)</w:t>
      </w:r>
      <w:r w:rsidR="00826984">
        <w:rPr>
          <w:rFonts w:ascii="Times New Roman" w:hAnsi="Times New Roman" w:cs="Times New Roman"/>
          <w:sz w:val="27"/>
          <w:szCs w:val="27"/>
        </w:rPr>
        <w:t xml:space="preserve">, </w:t>
      </w:r>
      <w:r w:rsidR="00811713">
        <w:rPr>
          <w:rFonts w:ascii="Times New Roman" w:hAnsi="Times New Roman" w:cs="Times New Roman"/>
          <w:sz w:val="27"/>
          <w:szCs w:val="27"/>
        </w:rPr>
        <w:t xml:space="preserve">объединяющие КПК и </w:t>
      </w:r>
      <w:r w:rsidR="00826984">
        <w:rPr>
          <w:rFonts w:ascii="Times New Roman" w:hAnsi="Times New Roman" w:cs="Times New Roman"/>
          <w:sz w:val="27"/>
          <w:szCs w:val="27"/>
        </w:rPr>
        <w:t xml:space="preserve">контролирующие </w:t>
      </w:r>
      <w:r w:rsidR="00811713">
        <w:rPr>
          <w:rFonts w:ascii="Times New Roman" w:hAnsi="Times New Roman" w:cs="Times New Roman"/>
          <w:sz w:val="27"/>
          <w:szCs w:val="27"/>
        </w:rPr>
        <w:t xml:space="preserve">их </w:t>
      </w:r>
      <w:r w:rsidR="00826984">
        <w:rPr>
          <w:rFonts w:ascii="Times New Roman" w:hAnsi="Times New Roman" w:cs="Times New Roman"/>
          <w:sz w:val="27"/>
          <w:szCs w:val="27"/>
        </w:rPr>
        <w:t>деятельность,</w:t>
      </w:r>
      <w:r w:rsidR="00D176B2">
        <w:rPr>
          <w:rFonts w:ascii="Times New Roman" w:hAnsi="Times New Roman" w:cs="Times New Roman"/>
          <w:sz w:val="27"/>
          <w:szCs w:val="27"/>
        </w:rPr>
        <w:t xml:space="preserve"> будут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разраб</w:t>
      </w:r>
      <w:r w:rsidR="00D176B2">
        <w:rPr>
          <w:rFonts w:ascii="Times New Roman" w:hAnsi="Times New Roman" w:cs="Times New Roman"/>
          <w:sz w:val="27"/>
          <w:szCs w:val="27"/>
        </w:rPr>
        <w:t>атывать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для своих членов в соответствии с требованиями </w:t>
      </w:r>
      <w:r w:rsidR="00F8288B">
        <w:rPr>
          <w:rFonts w:ascii="Times New Roman" w:hAnsi="Times New Roman" w:cs="Times New Roman"/>
          <w:sz w:val="27"/>
          <w:szCs w:val="27"/>
        </w:rPr>
        <w:t>Банка России</w:t>
      </w:r>
      <w:r w:rsidR="00BD52EA" w:rsidRPr="00BD52EA">
        <w:rPr>
          <w:rFonts w:ascii="Times New Roman" w:hAnsi="Times New Roman" w:cs="Times New Roman"/>
          <w:sz w:val="27"/>
          <w:szCs w:val="27"/>
        </w:rPr>
        <w:t>.</w:t>
      </w:r>
      <w:r w:rsidR="00DF7B68" w:rsidRPr="00DF7B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7B68" w:rsidRPr="00BD52EA" w:rsidRDefault="00DF7B68" w:rsidP="00DF7B6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«На</w:t>
      </w:r>
      <w:r w:rsidRPr="000F79CA">
        <w:rPr>
          <w:rFonts w:ascii="Times New Roman" w:hAnsi="Times New Roman" w:cs="Times New Roman"/>
          <w:sz w:val="27"/>
          <w:szCs w:val="27"/>
        </w:rPr>
        <w:t xml:space="preserve"> территории </w:t>
      </w:r>
      <w:r w:rsidRPr="00FB7FA5">
        <w:rPr>
          <w:rFonts w:ascii="Times New Roman" w:hAnsi="Times New Roman" w:cs="Times New Roman"/>
          <w:sz w:val="27"/>
          <w:szCs w:val="27"/>
        </w:rPr>
        <w:t xml:space="preserve">Центрального федерального округа </w:t>
      </w:r>
      <w:r w:rsidR="00373F6D" w:rsidRPr="00FB7FA5">
        <w:rPr>
          <w:rFonts w:ascii="Times New Roman" w:hAnsi="Times New Roman" w:cs="Times New Roman"/>
          <w:sz w:val="27"/>
          <w:szCs w:val="27"/>
        </w:rPr>
        <w:t>по итогам</w:t>
      </w:r>
      <w:r w:rsidR="006705CF" w:rsidRPr="00FB7FA5">
        <w:rPr>
          <w:rFonts w:ascii="Times New Roman" w:hAnsi="Times New Roman" w:cs="Times New Roman"/>
          <w:sz w:val="27"/>
          <w:szCs w:val="27"/>
        </w:rPr>
        <w:t xml:space="preserve"> </w:t>
      </w:r>
      <w:r w:rsidR="00373F6D" w:rsidRPr="00FB7FA5">
        <w:rPr>
          <w:rFonts w:ascii="Times New Roman" w:hAnsi="Times New Roman" w:cs="Times New Roman"/>
          <w:sz w:val="27"/>
          <w:szCs w:val="27"/>
        </w:rPr>
        <w:t xml:space="preserve">прошлого года </w:t>
      </w:r>
      <w:r w:rsidRPr="00FB7FA5">
        <w:rPr>
          <w:rFonts w:ascii="Times New Roman" w:hAnsi="Times New Roman" w:cs="Times New Roman"/>
          <w:sz w:val="27"/>
          <w:szCs w:val="27"/>
        </w:rPr>
        <w:t xml:space="preserve">зарегистрировано </w:t>
      </w:r>
      <w:r w:rsidR="00D270FB" w:rsidRPr="00FB7FA5">
        <w:rPr>
          <w:rFonts w:ascii="Times New Roman" w:hAnsi="Times New Roman" w:cs="Times New Roman"/>
          <w:sz w:val="27"/>
          <w:szCs w:val="27"/>
        </w:rPr>
        <w:t>60</w:t>
      </w:r>
      <w:r w:rsidRPr="00FB7FA5">
        <w:rPr>
          <w:rFonts w:ascii="Times New Roman" w:hAnsi="Times New Roman" w:cs="Times New Roman"/>
          <w:sz w:val="27"/>
          <w:szCs w:val="27"/>
        </w:rPr>
        <w:t xml:space="preserve"> </w:t>
      </w:r>
      <w:r w:rsidR="00A417EB" w:rsidRPr="00FB7FA5">
        <w:rPr>
          <w:rFonts w:ascii="Times New Roman" w:hAnsi="Times New Roman" w:cs="Times New Roman"/>
          <w:sz w:val="27"/>
          <w:szCs w:val="27"/>
        </w:rPr>
        <w:t>новых КПК</w:t>
      </w:r>
      <w:r w:rsidR="00D270FB" w:rsidRPr="00FB7FA5">
        <w:rPr>
          <w:rFonts w:ascii="Times New Roman" w:hAnsi="Times New Roman" w:cs="Times New Roman"/>
          <w:sz w:val="27"/>
          <w:szCs w:val="27"/>
        </w:rPr>
        <w:t xml:space="preserve">. Всего же на территории ЦФО на данный момент более 500 действующих КПК. </w:t>
      </w:r>
      <w:r w:rsidR="00853294" w:rsidRPr="00FB7FA5">
        <w:rPr>
          <w:rFonts w:ascii="Times New Roman" w:hAnsi="Times New Roman" w:cs="Times New Roman"/>
          <w:sz w:val="27"/>
          <w:szCs w:val="27"/>
        </w:rPr>
        <w:t>Мы полагаем, что в</w:t>
      </w:r>
      <w:r w:rsidRPr="00FB7FA5">
        <w:rPr>
          <w:rFonts w:ascii="Times New Roman" w:hAnsi="Times New Roman" w:cs="Times New Roman"/>
          <w:sz w:val="27"/>
          <w:szCs w:val="27"/>
        </w:rPr>
        <w:t xml:space="preserve">недрение </w:t>
      </w:r>
      <w:r>
        <w:rPr>
          <w:rFonts w:ascii="Times New Roman" w:hAnsi="Times New Roman" w:cs="Times New Roman"/>
          <w:sz w:val="27"/>
          <w:szCs w:val="27"/>
        </w:rPr>
        <w:t xml:space="preserve">базового стандарта </w:t>
      </w:r>
      <w:r w:rsidR="00853294">
        <w:rPr>
          <w:rFonts w:ascii="Times New Roman" w:hAnsi="Times New Roman" w:cs="Times New Roman"/>
          <w:sz w:val="27"/>
          <w:szCs w:val="27"/>
        </w:rPr>
        <w:t>поможет</w:t>
      </w:r>
      <w:r w:rsidR="00D270FB">
        <w:rPr>
          <w:rFonts w:ascii="Times New Roman" w:hAnsi="Times New Roman" w:cs="Times New Roman"/>
          <w:sz w:val="27"/>
          <w:szCs w:val="27"/>
        </w:rPr>
        <w:t xml:space="preserve"> </w:t>
      </w:r>
      <w:r w:rsidR="00853294">
        <w:rPr>
          <w:rFonts w:ascii="Times New Roman" w:hAnsi="Times New Roman" w:cs="Times New Roman"/>
          <w:sz w:val="27"/>
          <w:szCs w:val="27"/>
        </w:rPr>
        <w:t>пайщикам лучше понять, как развивается этот финансовый рынок,</w:t>
      </w:r>
      <w:r w:rsidR="00A417EB">
        <w:rPr>
          <w:rFonts w:ascii="Times New Roman" w:hAnsi="Times New Roman" w:cs="Times New Roman"/>
          <w:sz w:val="27"/>
          <w:szCs w:val="27"/>
        </w:rPr>
        <w:t xml:space="preserve"> </w:t>
      </w:r>
      <w:r w:rsidR="00853294">
        <w:rPr>
          <w:rFonts w:ascii="Times New Roman" w:hAnsi="Times New Roman" w:cs="Times New Roman"/>
          <w:sz w:val="27"/>
          <w:szCs w:val="27"/>
        </w:rPr>
        <w:t>какие риски таит, какие</w:t>
      </w:r>
      <w:r>
        <w:rPr>
          <w:rFonts w:ascii="Times New Roman" w:hAnsi="Times New Roman" w:cs="Times New Roman"/>
          <w:sz w:val="27"/>
          <w:szCs w:val="27"/>
        </w:rPr>
        <w:t xml:space="preserve"> преимуществ</w:t>
      </w:r>
      <w:r w:rsidR="00853294">
        <w:rPr>
          <w:rFonts w:ascii="Times New Roman" w:hAnsi="Times New Roman" w:cs="Times New Roman"/>
          <w:sz w:val="27"/>
          <w:szCs w:val="27"/>
        </w:rPr>
        <w:t xml:space="preserve">а есть у </w:t>
      </w:r>
      <w:r w:rsidR="00A417EB">
        <w:rPr>
          <w:rFonts w:ascii="Times New Roman" w:hAnsi="Times New Roman" w:cs="Times New Roman"/>
          <w:sz w:val="27"/>
          <w:szCs w:val="27"/>
        </w:rPr>
        <w:t>этого вида</w:t>
      </w:r>
      <w:r>
        <w:rPr>
          <w:rFonts w:ascii="Times New Roman" w:hAnsi="Times New Roman" w:cs="Times New Roman"/>
          <w:sz w:val="27"/>
          <w:szCs w:val="27"/>
        </w:rPr>
        <w:t xml:space="preserve"> инвестировани</w:t>
      </w:r>
      <w:r w:rsidR="00D270FB">
        <w:rPr>
          <w:rFonts w:ascii="Times New Roman" w:hAnsi="Times New Roman" w:cs="Times New Roman"/>
          <w:sz w:val="27"/>
          <w:szCs w:val="27"/>
        </w:rPr>
        <w:t>я личных сбережений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674299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60E00" w:rsidRPr="00FE0B35">
        <w:rPr>
          <w:rFonts w:ascii="Times New Roman" w:hAnsi="Times New Roman" w:cs="Times New Roman"/>
          <w:sz w:val="27"/>
          <w:szCs w:val="27"/>
        </w:rPr>
        <w:t>отмечает</w:t>
      </w:r>
      <w:r w:rsidRPr="00FE0B35">
        <w:t xml:space="preserve"> </w:t>
      </w:r>
      <w:r w:rsidR="00FB7FA5" w:rsidRPr="00FE0B35">
        <w:rPr>
          <w:rFonts w:ascii="Times New Roman" w:hAnsi="Times New Roman" w:cs="Times New Roman"/>
          <w:sz w:val="27"/>
          <w:szCs w:val="27"/>
        </w:rPr>
        <w:t>управляющий</w:t>
      </w:r>
      <w:r w:rsidR="00674299" w:rsidRPr="00FE0B35">
        <w:rPr>
          <w:rFonts w:ascii="Times New Roman" w:hAnsi="Times New Roman" w:cs="Times New Roman"/>
          <w:sz w:val="27"/>
          <w:szCs w:val="27"/>
        </w:rPr>
        <w:t xml:space="preserve"> Отделением </w:t>
      </w:r>
      <w:r w:rsidR="00FB7FA5" w:rsidRPr="00FE0B35">
        <w:rPr>
          <w:rFonts w:ascii="Times New Roman" w:hAnsi="Times New Roman" w:cs="Times New Roman"/>
          <w:sz w:val="27"/>
          <w:szCs w:val="27"/>
        </w:rPr>
        <w:t>по Курской области</w:t>
      </w:r>
      <w:r w:rsidR="00674299" w:rsidRPr="00FE0B35">
        <w:rPr>
          <w:rFonts w:ascii="Times New Roman" w:hAnsi="Times New Roman" w:cs="Times New Roman"/>
          <w:sz w:val="27"/>
          <w:szCs w:val="27"/>
        </w:rPr>
        <w:t xml:space="preserve"> ГУ Банка России по ЦФО </w:t>
      </w:r>
      <w:r w:rsidR="00FB7FA5" w:rsidRPr="00FE0B35">
        <w:rPr>
          <w:rFonts w:ascii="Times New Roman" w:hAnsi="Times New Roman" w:cs="Times New Roman"/>
          <w:sz w:val="27"/>
          <w:szCs w:val="27"/>
        </w:rPr>
        <w:t>Е.В. Овсянников</w:t>
      </w:r>
      <w:r w:rsidR="00674299" w:rsidRPr="00FE0B35">
        <w:rPr>
          <w:rFonts w:ascii="Times New Roman" w:hAnsi="Times New Roman" w:cs="Times New Roman"/>
          <w:sz w:val="27"/>
          <w:szCs w:val="27"/>
        </w:rPr>
        <w:t>.</w:t>
      </w:r>
      <w:r w:rsidR="007B4CFE" w:rsidRPr="00FE0B35">
        <w:rPr>
          <w:rFonts w:ascii="Times New Roman" w:hAnsi="Times New Roman" w:cs="Times New Roman"/>
          <w:sz w:val="27"/>
          <w:szCs w:val="27"/>
        </w:rPr>
        <w:t xml:space="preserve"> – </w:t>
      </w:r>
      <w:r w:rsidR="00674299">
        <w:rPr>
          <w:rFonts w:ascii="Times New Roman" w:hAnsi="Times New Roman" w:cs="Times New Roman"/>
          <w:sz w:val="27"/>
          <w:szCs w:val="27"/>
        </w:rPr>
        <w:t>У</w:t>
      </w:r>
      <w:r w:rsidR="007B4CFE">
        <w:rPr>
          <w:rFonts w:ascii="Times New Roman" w:hAnsi="Times New Roman" w:cs="Times New Roman"/>
          <w:sz w:val="27"/>
          <w:szCs w:val="27"/>
        </w:rPr>
        <w:t xml:space="preserve">читывая объемы и специфику, рынок </w:t>
      </w:r>
      <w:r w:rsidR="00A61C63">
        <w:rPr>
          <w:rFonts w:ascii="Times New Roman" w:hAnsi="Times New Roman" w:cs="Times New Roman"/>
          <w:sz w:val="27"/>
          <w:szCs w:val="27"/>
        </w:rPr>
        <w:t>нуждается в унификации ряда</w:t>
      </w:r>
      <w:r w:rsidR="007B4CFE">
        <w:rPr>
          <w:rFonts w:ascii="Times New Roman" w:hAnsi="Times New Roman" w:cs="Times New Roman"/>
          <w:sz w:val="27"/>
          <w:szCs w:val="27"/>
        </w:rPr>
        <w:t xml:space="preserve"> процедур. Это позволит, прежде всего, сделать более «прозрачными» большинство процессов, а</w:t>
      </w:r>
      <w:r w:rsidR="00A61C63">
        <w:rPr>
          <w:rFonts w:ascii="Times New Roman" w:hAnsi="Times New Roman" w:cs="Times New Roman"/>
          <w:sz w:val="27"/>
          <w:szCs w:val="27"/>
        </w:rPr>
        <w:t xml:space="preserve"> также </w:t>
      </w:r>
      <w:r w:rsidR="006E1A7B">
        <w:rPr>
          <w:rFonts w:ascii="Times New Roman" w:hAnsi="Times New Roman" w:cs="Times New Roman"/>
          <w:sz w:val="27"/>
          <w:szCs w:val="27"/>
        </w:rPr>
        <w:t xml:space="preserve">даст возможность </w:t>
      </w:r>
      <w:r w:rsidR="00A61C63">
        <w:rPr>
          <w:rFonts w:ascii="Times New Roman" w:hAnsi="Times New Roman" w:cs="Times New Roman"/>
          <w:sz w:val="27"/>
          <w:szCs w:val="27"/>
        </w:rPr>
        <w:t>эффективно защищать</w:t>
      </w:r>
      <w:r w:rsidR="007B4CFE">
        <w:rPr>
          <w:rFonts w:ascii="Times New Roman" w:hAnsi="Times New Roman" w:cs="Times New Roman"/>
          <w:sz w:val="27"/>
          <w:szCs w:val="27"/>
        </w:rPr>
        <w:t xml:space="preserve"> интересы пайщиков».</w:t>
      </w:r>
    </w:p>
    <w:p w:rsidR="00373F6D" w:rsidRDefault="00373F6D" w:rsidP="006849B1">
      <w:pPr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Регулятор считает,</w:t>
      </w:r>
      <w:r w:rsidR="006705C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что</w:t>
      </w:r>
      <w:r w:rsidR="006705C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</w:t>
      </w:r>
      <w:r w:rsidR="006849B1" w:rsidRPr="00BD52EA">
        <w:rPr>
          <w:rFonts w:ascii="Times New Roman" w:hAnsi="Times New Roman" w:cs="Times New Roman"/>
          <w:sz w:val="27"/>
          <w:szCs w:val="27"/>
        </w:rPr>
        <w:t xml:space="preserve">азовый стандарт </w:t>
      </w:r>
      <w:r>
        <w:rPr>
          <w:rFonts w:ascii="Times New Roman" w:hAnsi="Times New Roman" w:cs="Times New Roman"/>
          <w:sz w:val="27"/>
          <w:szCs w:val="27"/>
        </w:rPr>
        <w:t>обязан</w:t>
      </w:r>
      <w:r w:rsidR="006849B1" w:rsidRPr="00BD52EA">
        <w:rPr>
          <w:rFonts w:ascii="Times New Roman" w:hAnsi="Times New Roman" w:cs="Times New Roman"/>
          <w:sz w:val="27"/>
          <w:szCs w:val="27"/>
        </w:rPr>
        <w:t xml:space="preserve"> включать в себя порядок предоставления информации пайщикам</w:t>
      </w:r>
      <w:r>
        <w:rPr>
          <w:rFonts w:ascii="Times New Roman" w:hAnsi="Times New Roman" w:cs="Times New Roman"/>
          <w:sz w:val="27"/>
          <w:szCs w:val="27"/>
        </w:rPr>
        <w:t xml:space="preserve"> КПК,</w:t>
      </w:r>
      <w:r w:rsidR="006705C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причем </w:t>
      </w:r>
      <w:r w:rsidR="006849B1">
        <w:rPr>
          <w:rFonts w:ascii="Times New Roman" w:hAnsi="Times New Roman" w:cs="Times New Roman"/>
          <w:sz w:val="27"/>
          <w:szCs w:val="27"/>
        </w:rPr>
        <w:t>язык изложения должен быть доступным</w:t>
      </w:r>
      <w:r w:rsidR="006849B1" w:rsidRPr="00BD52EA">
        <w:rPr>
          <w:rFonts w:ascii="Times New Roman" w:hAnsi="Times New Roman" w:cs="Times New Roman"/>
          <w:sz w:val="27"/>
          <w:szCs w:val="27"/>
        </w:rPr>
        <w:t xml:space="preserve">, </w:t>
      </w:r>
      <w:r w:rsidR="006849B1">
        <w:rPr>
          <w:rFonts w:ascii="Times New Roman" w:hAnsi="Times New Roman" w:cs="Times New Roman"/>
          <w:sz w:val="27"/>
          <w:szCs w:val="27"/>
        </w:rPr>
        <w:t xml:space="preserve">шрифты </w:t>
      </w:r>
      <w:r>
        <w:rPr>
          <w:rFonts w:ascii="Times New Roman" w:hAnsi="Times New Roman" w:cs="Times New Roman"/>
          <w:sz w:val="27"/>
          <w:szCs w:val="27"/>
        </w:rPr>
        <w:t>-</w:t>
      </w:r>
      <w:r w:rsidR="006849B1">
        <w:rPr>
          <w:rFonts w:ascii="Times New Roman" w:hAnsi="Times New Roman" w:cs="Times New Roman"/>
          <w:sz w:val="27"/>
          <w:szCs w:val="27"/>
        </w:rPr>
        <w:t xml:space="preserve"> удобными и легкими для прочтения</w:t>
      </w:r>
      <w:r w:rsidR="006849B1" w:rsidRPr="00BD52EA">
        <w:rPr>
          <w:rFonts w:ascii="Times New Roman" w:hAnsi="Times New Roman" w:cs="Times New Roman"/>
          <w:sz w:val="27"/>
          <w:szCs w:val="27"/>
        </w:rPr>
        <w:t>,</w:t>
      </w:r>
      <w:r w:rsidR="006849B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="006849B1">
        <w:rPr>
          <w:rFonts w:ascii="Times New Roman" w:hAnsi="Times New Roman" w:cs="Times New Roman"/>
          <w:sz w:val="27"/>
          <w:szCs w:val="27"/>
        </w:rPr>
        <w:t>специальные термины должны быть разъяснены</w:t>
      </w:r>
      <w:r w:rsidR="006849B1" w:rsidRPr="00BD52EA">
        <w:rPr>
          <w:rFonts w:ascii="Times New Roman" w:hAnsi="Times New Roman" w:cs="Times New Roman"/>
          <w:sz w:val="27"/>
          <w:szCs w:val="27"/>
        </w:rPr>
        <w:t>.</w:t>
      </w:r>
      <w:r w:rsidR="00A417EB">
        <w:rPr>
          <w:rFonts w:ascii="Times New Roman" w:hAnsi="Times New Roman" w:cs="Times New Roman"/>
          <w:sz w:val="27"/>
          <w:szCs w:val="27"/>
        </w:rPr>
        <w:t xml:space="preserve"> </w:t>
      </w:r>
      <w:r w:rsidR="00DD0390">
        <w:rPr>
          <w:rFonts w:ascii="Times New Roman" w:hAnsi="Times New Roman" w:cs="Times New Roman"/>
          <w:sz w:val="27"/>
          <w:szCs w:val="27"/>
        </w:rPr>
        <w:t>С</w:t>
      </w:r>
      <w:r w:rsidR="00BD52EA" w:rsidRPr="00BD52EA">
        <w:rPr>
          <w:rFonts w:ascii="Times New Roman" w:hAnsi="Times New Roman" w:cs="Times New Roman"/>
          <w:sz w:val="27"/>
          <w:szCs w:val="27"/>
        </w:rPr>
        <w:t>тандарт должен содержать</w:t>
      </w:r>
      <w:r w:rsidR="006849B1">
        <w:rPr>
          <w:rFonts w:ascii="Times New Roman" w:hAnsi="Times New Roman" w:cs="Times New Roman"/>
          <w:sz w:val="27"/>
          <w:szCs w:val="27"/>
        </w:rPr>
        <w:t xml:space="preserve"> </w:t>
      </w:r>
      <w:r w:rsidR="00BD52EA">
        <w:rPr>
          <w:rFonts w:ascii="Times New Roman" w:hAnsi="Times New Roman" w:cs="Times New Roman"/>
          <w:sz w:val="27"/>
          <w:szCs w:val="27"/>
        </w:rPr>
        <w:t>данные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об услугах, </w:t>
      </w:r>
      <w:r w:rsidR="00C26E59">
        <w:rPr>
          <w:rFonts w:ascii="Times New Roman" w:hAnsi="Times New Roman" w:cs="Times New Roman"/>
          <w:sz w:val="27"/>
          <w:szCs w:val="27"/>
        </w:rPr>
        <w:t>которые оплачива</w:t>
      </w:r>
      <w:r w:rsidR="00A417EB">
        <w:rPr>
          <w:rFonts w:ascii="Times New Roman" w:hAnsi="Times New Roman" w:cs="Times New Roman"/>
          <w:sz w:val="27"/>
          <w:szCs w:val="27"/>
        </w:rPr>
        <w:t>ются</w:t>
      </w:r>
      <w:r w:rsidR="00C26E59">
        <w:rPr>
          <w:rFonts w:ascii="Times New Roman" w:hAnsi="Times New Roman" w:cs="Times New Roman"/>
          <w:sz w:val="27"/>
          <w:szCs w:val="27"/>
        </w:rPr>
        <w:t xml:space="preserve"> дополнительно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, о том, как и куда пайщику можно направить </w:t>
      </w:r>
      <w:r w:rsidR="00F8288B">
        <w:rPr>
          <w:rFonts w:ascii="Times New Roman" w:hAnsi="Times New Roman" w:cs="Times New Roman"/>
          <w:sz w:val="27"/>
          <w:szCs w:val="27"/>
        </w:rPr>
        <w:t>жалобу</w:t>
      </w:r>
      <w:r w:rsidR="00C26E5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каков </w:t>
      </w:r>
      <w:r w:rsidRPr="00373F6D">
        <w:rPr>
          <w:rFonts w:ascii="Times New Roman" w:hAnsi="Times New Roman" w:cs="Times New Roman"/>
          <w:sz w:val="27"/>
          <w:szCs w:val="27"/>
        </w:rPr>
        <w:t>порядок рассмотрения обращений</w:t>
      </w:r>
      <w:r>
        <w:rPr>
          <w:rFonts w:ascii="Times New Roman" w:hAnsi="Times New Roman" w:cs="Times New Roman"/>
          <w:sz w:val="27"/>
          <w:szCs w:val="27"/>
        </w:rPr>
        <w:t>. Также</w:t>
      </w:r>
      <w:r w:rsidR="006705C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нем необходимо прописать</w:t>
      </w:r>
      <w:r w:rsidR="006849B1" w:rsidRPr="00BD52EA">
        <w:rPr>
          <w:rFonts w:ascii="Times New Roman" w:hAnsi="Times New Roman" w:cs="Times New Roman"/>
          <w:sz w:val="27"/>
          <w:szCs w:val="27"/>
        </w:rPr>
        <w:t xml:space="preserve"> требования к работникам </w:t>
      </w:r>
      <w:r>
        <w:rPr>
          <w:rFonts w:ascii="Times New Roman" w:hAnsi="Times New Roman" w:cs="Times New Roman"/>
          <w:sz w:val="27"/>
          <w:szCs w:val="27"/>
        </w:rPr>
        <w:t>КПК и предусмотреть</w:t>
      </w:r>
      <w:r w:rsidR="006849B1" w:rsidRPr="00BD52EA">
        <w:rPr>
          <w:rFonts w:ascii="Times New Roman" w:hAnsi="Times New Roman" w:cs="Times New Roman"/>
          <w:sz w:val="27"/>
          <w:szCs w:val="27"/>
        </w:rPr>
        <w:t xml:space="preserve"> </w:t>
      </w:r>
      <w:r w:rsidR="006705CF">
        <w:rPr>
          <w:rFonts w:ascii="Times New Roman" w:hAnsi="Times New Roman" w:cs="Times New Roman"/>
          <w:sz w:val="27"/>
          <w:szCs w:val="27"/>
        </w:rPr>
        <w:t>условия</w:t>
      </w:r>
      <w:r w:rsidR="006849B1" w:rsidRPr="00BD52EA">
        <w:rPr>
          <w:rFonts w:ascii="Times New Roman" w:hAnsi="Times New Roman" w:cs="Times New Roman"/>
          <w:sz w:val="27"/>
          <w:szCs w:val="27"/>
        </w:rPr>
        <w:t xml:space="preserve"> обслуживания потребителей с физическими ограничениями.</w:t>
      </w:r>
      <w:r w:rsidRPr="00373F6D">
        <w:t xml:space="preserve"> </w:t>
      </w:r>
    </w:p>
    <w:p w:rsidR="00BD52EA" w:rsidRPr="00BD52EA" w:rsidRDefault="00D270FB" w:rsidP="000D2B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A61C63">
        <w:rPr>
          <w:rFonts w:ascii="Times New Roman" w:hAnsi="Times New Roman" w:cs="Times New Roman"/>
          <w:sz w:val="27"/>
          <w:szCs w:val="27"/>
        </w:rPr>
        <w:t xml:space="preserve">Важно </w:t>
      </w:r>
      <w:r w:rsidR="00BD52EA" w:rsidRPr="00BD52EA">
        <w:rPr>
          <w:rFonts w:ascii="Times New Roman" w:hAnsi="Times New Roman" w:cs="Times New Roman"/>
          <w:sz w:val="27"/>
          <w:szCs w:val="27"/>
        </w:rPr>
        <w:t>зафиксирова</w:t>
      </w:r>
      <w:r w:rsidR="00853294">
        <w:rPr>
          <w:rFonts w:ascii="Times New Roman" w:hAnsi="Times New Roman" w:cs="Times New Roman"/>
          <w:sz w:val="27"/>
          <w:szCs w:val="27"/>
        </w:rPr>
        <w:t>ть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</w:t>
      </w:r>
      <w:r w:rsidR="00853294" w:rsidRPr="00853294">
        <w:rPr>
          <w:rFonts w:ascii="Times New Roman" w:hAnsi="Times New Roman" w:cs="Times New Roman"/>
          <w:sz w:val="27"/>
          <w:szCs w:val="27"/>
        </w:rPr>
        <w:t>в документе</w:t>
      </w:r>
      <w:r w:rsidR="00A61C63">
        <w:rPr>
          <w:rFonts w:ascii="Times New Roman" w:hAnsi="Times New Roman" w:cs="Times New Roman"/>
          <w:sz w:val="27"/>
          <w:szCs w:val="27"/>
        </w:rPr>
        <w:t>, что</w:t>
      </w:r>
      <w:r w:rsidR="00853294" w:rsidRPr="00853294">
        <w:rPr>
          <w:rFonts w:ascii="Times New Roman" w:hAnsi="Times New Roman" w:cs="Times New Roman"/>
          <w:sz w:val="27"/>
          <w:szCs w:val="27"/>
        </w:rPr>
        <w:t xml:space="preserve"> </w:t>
      </w:r>
      <w:r w:rsidR="00853294">
        <w:rPr>
          <w:rFonts w:ascii="Times New Roman" w:hAnsi="Times New Roman" w:cs="Times New Roman"/>
          <w:sz w:val="27"/>
          <w:szCs w:val="27"/>
        </w:rPr>
        <w:t>заемщика</w:t>
      </w:r>
      <w:r w:rsidR="00A417EB">
        <w:rPr>
          <w:rFonts w:ascii="Times New Roman" w:hAnsi="Times New Roman" w:cs="Times New Roman"/>
          <w:sz w:val="27"/>
          <w:szCs w:val="27"/>
        </w:rPr>
        <w:t xml:space="preserve"> </w:t>
      </w:r>
      <w:r w:rsidR="00853294">
        <w:rPr>
          <w:rFonts w:ascii="Times New Roman" w:hAnsi="Times New Roman" w:cs="Times New Roman"/>
          <w:sz w:val="27"/>
          <w:szCs w:val="27"/>
        </w:rPr>
        <w:t xml:space="preserve">кооператива </w:t>
      </w:r>
      <w:r w:rsidR="00A417EB">
        <w:rPr>
          <w:rFonts w:ascii="Times New Roman" w:hAnsi="Times New Roman" w:cs="Times New Roman"/>
          <w:sz w:val="27"/>
          <w:szCs w:val="27"/>
        </w:rPr>
        <w:t>необходимо</w:t>
      </w:r>
      <w:r w:rsidR="00853294">
        <w:rPr>
          <w:rFonts w:ascii="Times New Roman" w:hAnsi="Times New Roman" w:cs="Times New Roman"/>
          <w:sz w:val="27"/>
          <w:szCs w:val="27"/>
        </w:rPr>
        <w:t xml:space="preserve"> </w:t>
      </w:r>
      <w:r w:rsidR="00BD52EA" w:rsidRPr="00BD52EA">
        <w:rPr>
          <w:rFonts w:ascii="Times New Roman" w:hAnsi="Times New Roman" w:cs="Times New Roman"/>
          <w:sz w:val="27"/>
          <w:szCs w:val="27"/>
        </w:rPr>
        <w:t>правил</w:t>
      </w:r>
      <w:r w:rsidR="00853294">
        <w:rPr>
          <w:rFonts w:ascii="Times New Roman" w:hAnsi="Times New Roman" w:cs="Times New Roman"/>
          <w:sz w:val="27"/>
          <w:szCs w:val="27"/>
        </w:rPr>
        <w:t xml:space="preserve">ьно и </w:t>
      </w:r>
      <w:r w:rsidR="00BD52EA" w:rsidRPr="00BD52EA">
        <w:rPr>
          <w:rFonts w:ascii="Times New Roman" w:hAnsi="Times New Roman" w:cs="Times New Roman"/>
          <w:sz w:val="27"/>
          <w:szCs w:val="27"/>
        </w:rPr>
        <w:t>своевременно информирова</w:t>
      </w:r>
      <w:r w:rsidR="00853294">
        <w:rPr>
          <w:rFonts w:ascii="Times New Roman" w:hAnsi="Times New Roman" w:cs="Times New Roman"/>
          <w:sz w:val="27"/>
          <w:szCs w:val="27"/>
        </w:rPr>
        <w:t>ть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о возникновении у него </w:t>
      </w:r>
      <w:r w:rsidR="00C26E59">
        <w:rPr>
          <w:rFonts w:ascii="Times New Roman" w:hAnsi="Times New Roman" w:cs="Times New Roman"/>
          <w:sz w:val="27"/>
          <w:szCs w:val="27"/>
        </w:rPr>
        <w:t>просрочки</w:t>
      </w:r>
      <w:r w:rsidR="00853294">
        <w:rPr>
          <w:rFonts w:ascii="Times New Roman" w:hAnsi="Times New Roman" w:cs="Times New Roman"/>
          <w:sz w:val="27"/>
          <w:szCs w:val="27"/>
        </w:rPr>
        <w:t>, о том, что ему грозит, если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</w:t>
      </w:r>
      <w:r w:rsidR="00853294">
        <w:rPr>
          <w:rFonts w:ascii="Times New Roman" w:hAnsi="Times New Roman" w:cs="Times New Roman"/>
          <w:sz w:val="27"/>
          <w:szCs w:val="27"/>
        </w:rPr>
        <w:t xml:space="preserve">он </w:t>
      </w:r>
      <w:r w:rsidR="00BD52EA" w:rsidRPr="00BD52EA">
        <w:rPr>
          <w:rFonts w:ascii="Times New Roman" w:hAnsi="Times New Roman" w:cs="Times New Roman"/>
          <w:sz w:val="27"/>
          <w:szCs w:val="27"/>
        </w:rPr>
        <w:t>отказ</w:t>
      </w:r>
      <w:r w:rsidR="00853294">
        <w:rPr>
          <w:rFonts w:ascii="Times New Roman" w:hAnsi="Times New Roman" w:cs="Times New Roman"/>
          <w:sz w:val="27"/>
          <w:szCs w:val="27"/>
        </w:rPr>
        <w:t>ывается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от </w:t>
      </w:r>
      <w:r w:rsidR="00C26E59">
        <w:rPr>
          <w:rFonts w:ascii="Times New Roman" w:hAnsi="Times New Roman" w:cs="Times New Roman"/>
          <w:sz w:val="27"/>
          <w:szCs w:val="27"/>
        </w:rPr>
        <w:t xml:space="preserve">уплаты </w:t>
      </w:r>
      <w:r w:rsidR="00D176B2">
        <w:rPr>
          <w:rFonts w:ascii="Times New Roman" w:hAnsi="Times New Roman" w:cs="Times New Roman"/>
          <w:sz w:val="27"/>
          <w:szCs w:val="27"/>
        </w:rPr>
        <w:t>долгов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, </w:t>
      </w:r>
      <w:r w:rsidR="00853294">
        <w:rPr>
          <w:rFonts w:ascii="Times New Roman" w:hAnsi="Times New Roman" w:cs="Times New Roman"/>
          <w:sz w:val="27"/>
          <w:szCs w:val="27"/>
        </w:rPr>
        <w:t xml:space="preserve">как КПК будет </w:t>
      </w:r>
      <w:r w:rsidR="00BD52EA" w:rsidRPr="00BD52EA">
        <w:rPr>
          <w:rFonts w:ascii="Times New Roman" w:hAnsi="Times New Roman" w:cs="Times New Roman"/>
          <w:sz w:val="27"/>
          <w:szCs w:val="27"/>
        </w:rPr>
        <w:t>взаимодейств</w:t>
      </w:r>
      <w:r w:rsidR="00853294">
        <w:rPr>
          <w:rFonts w:ascii="Times New Roman" w:hAnsi="Times New Roman" w:cs="Times New Roman"/>
          <w:sz w:val="27"/>
          <w:szCs w:val="27"/>
        </w:rPr>
        <w:t xml:space="preserve">овать 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с должником, и о </w:t>
      </w:r>
      <w:r w:rsidR="00853294">
        <w:rPr>
          <w:rFonts w:ascii="Times New Roman" w:hAnsi="Times New Roman" w:cs="Times New Roman"/>
          <w:sz w:val="27"/>
          <w:szCs w:val="27"/>
        </w:rPr>
        <w:t>том,</w:t>
      </w:r>
      <w:r w:rsidR="00A417EB">
        <w:rPr>
          <w:rFonts w:ascii="Times New Roman" w:hAnsi="Times New Roman" w:cs="Times New Roman"/>
          <w:sz w:val="27"/>
          <w:szCs w:val="27"/>
        </w:rPr>
        <w:t xml:space="preserve"> </w:t>
      </w:r>
      <w:r w:rsidR="00D176B2">
        <w:rPr>
          <w:rFonts w:ascii="Times New Roman" w:hAnsi="Times New Roman" w:cs="Times New Roman"/>
          <w:sz w:val="27"/>
          <w:szCs w:val="27"/>
        </w:rPr>
        <w:t>возможн</w:t>
      </w:r>
      <w:r w:rsidR="00853294">
        <w:rPr>
          <w:rFonts w:ascii="Times New Roman" w:hAnsi="Times New Roman" w:cs="Times New Roman"/>
          <w:sz w:val="27"/>
          <w:szCs w:val="27"/>
        </w:rPr>
        <w:t xml:space="preserve">а ли </w:t>
      </w:r>
      <w:r w:rsidR="00BD52EA" w:rsidRPr="00BD52EA">
        <w:rPr>
          <w:rFonts w:ascii="Times New Roman" w:hAnsi="Times New Roman" w:cs="Times New Roman"/>
          <w:sz w:val="27"/>
          <w:szCs w:val="27"/>
        </w:rPr>
        <w:t>реструктуризаци</w:t>
      </w:r>
      <w:r w:rsidR="00853294">
        <w:rPr>
          <w:rFonts w:ascii="Times New Roman" w:hAnsi="Times New Roman" w:cs="Times New Roman"/>
          <w:sz w:val="27"/>
          <w:szCs w:val="27"/>
        </w:rPr>
        <w:t>я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долга</w:t>
      </w:r>
      <w:r>
        <w:rPr>
          <w:rFonts w:ascii="Times New Roman" w:hAnsi="Times New Roman" w:cs="Times New Roman"/>
          <w:sz w:val="27"/>
          <w:szCs w:val="27"/>
        </w:rPr>
        <w:t>»</w:t>
      </w:r>
      <w:r w:rsidR="0067429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74299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3F6D">
        <w:rPr>
          <w:rFonts w:ascii="Times New Roman" w:hAnsi="Times New Roman" w:cs="Times New Roman"/>
          <w:sz w:val="27"/>
          <w:szCs w:val="27"/>
        </w:rPr>
        <w:t xml:space="preserve">поясняет </w:t>
      </w:r>
      <w:r w:rsidR="00FB7FA5" w:rsidRPr="00FE0B35">
        <w:rPr>
          <w:rFonts w:ascii="Times New Roman" w:hAnsi="Times New Roman" w:cs="Times New Roman"/>
          <w:sz w:val="27"/>
          <w:szCs w:val="27"/>
        </w:rPr>
        <w:t>Е.В. Овсянников</w:t>
      </w:r>
      <w:r w:rsidR="00BD52EA" w:rsidRPr="00FE0B35">
        <w:rPr>
          <w:rFonts w:ascii="Times New Roman" w:hAnsi="Times New Roman" w:cs="Times New Roman"/>
          <w:sz w:val="27"/>
          <w:szCs w:val="27"/>
        </w:rPr>
        <w:t>.</w:t>
      </w:r>
    </w:p>
    <w:p w:rsidR="00A45B79" w:rsidRDefault="00853294" w:rsidP="000D2B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регулятор </w:t>
      </w:r>
      <w:r w:rsidR="00F8288B">
        <w:rPr>
          <w:rFonts w:ascii="Times New Roman" w:hAnsi="Times New Roman" w:cs="Times New Roman"/>
          <w:sz w:val="27"/>
          <w:szCs w:val="27"/>
        </w:rPr>
        <w:t>считае</w:t>
      </w:r>
      <w:r>
        <w:rPr>
          <w:rFonts w:ascii="Times New Roman" w:hAnsi="Times New Roman" w:cs="Times New Roman"/>
          <w:sz w:val="27"/>
          <w:szCs w:val="27"/>
        </w:rPr>
        <w:t>т</w:t>
      </w:r>
      <w:r w:rsidR="00F8288B">
        <w:rPr>
          <w:rFonts w:ascii="Times New Roman" w:hAnsi="Times New Roman" w:cs="Times New Roman"/>
          <w:sz w:val="27"/>
          <w:szCs w:val="27"/>
        </w:rPr>
        <w:t xml:space="preserve"> </w:t>
      </w:r>
      <w:r w:rsidR="00BD52EA" w:rsidRPr="00BD52EA">
        <w:rPr>
          <w:rFonts w:ascii="Times New Roman" w:hAnsi="Times New Roman" w:cs="Times New Roman"/>
          <w:sz w:val="27"/>
          <w:szCs w:val="27"/>
        </w:rPr>
        <w:t>важным</w:t>
      </w:r>
      <w:r w:rsidR="006705CF">
        <w:rPr>
          <w:rFonts w:ascii="Times New Roman" w:hAnsi="Times New Roman" w:cs="Times New Roman"/>
          <w:sz w:val="27"/>
          <w:szCs w:val="27"/>
        </w:rPr>
        <w:t xml:space="preserve"> з</w:t>
      </w:r>
      <w:r w:rsidR="00BD52EA" w:rsidRPr="00BD52EA">
        <w:rPr>
          <w:rFonts w:ascii="Times New Roman" w:hAnsi="Times New Roman" w:cs="Times New Roman"/>
          <w:sz w:val="27"/>
          <w:szCs w:val="27"/>
        </w:rPr>
        <w:t>афиксирова</w:t>
      </w:r>
      <w:r w:rsidR="006705CF">
        <w:rPr>
          <w:rFonts w:ascii="Times New Roman" w:hAnsi="Times New Roman" w:cs="Times New Roman"/>
          <w:sz w:val="27"/>
          <w:szCs w:val="27"/>
        </w:rPr>
        <w:t>ть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порядок контроля СРО за соблюдением </w:t>
      </w:r>
      <w:r w:rsidR="00A417EB">
        <w:rPr>
          <w:rFonts w:ascii="Times New Roman" w:hAnsi="Times New Roman" w:cs="Times New Roman"/>
          <w:sz w:val="27"/>
          <w:szCs w:val="27"/>
        </w:rPr>
        <w:t>КПК</w:t>
      </w:r>
      <w:r w:rsidR="00BD52EA" w:rsidRPr="00BD52EA">
        <w:rPr>
          <w:rFonts w:ascii="Times New Roman" w:hAnsi="Times New Roman" w:cs="Times New Roman"/>
          <w:sz w:val="27"/>
          <w:szCs w:val="27"/>
        </w:rPr>
        <w:t xml:space="preserve"> положений документа</w:t>
      </w:r>
      <w:r w:rsidR="00326D86">
        <w:rPr>
          <w:rFonts w:ascii="Times New Roman" w:hAnsi="Times New Roman" w:cs="Times New Roman"/>
          <w:sz w:val="27"/>
          <w:szCs w:val="27"/>
        </w:rPr>
        <w:t xml:space="preserve">, </w:t>
      </w:r>
      <w:r w:rsidR="00D270FB">
        <w:rPr>
          <w:rFonts w:ascii="Times New Roman" w:hAnsi="Times New Roman" w:cs="Times New Roman"/>
          <w:sz w:val="27"/>
          <w:szCs w:val="27"/>
        </w:rPr>
        <w:t>т</w:t>
      </w:r>
      <w:r w:rsidR="006705CF">
        <w:rPr>
          <w:rFonts w:ascii="Times New Roman" w:hAnsi="Times New Roman" w:cs="Times New Roman"/>
          <w:sz w:val="27"/>
          <w:szCs w:val="27"/>
        </w:rPr>
        <w:t>аким образом</w:t>
      </w:r>
      <w:r>
        <w:rPr>
          <w:rFonts w:ascii="Times New Roman" w:hAnsi="Times New Roman" w:cs="Times New Roman"/>
          <w:sz w:val="27"/>
          <w:szCs w:val="27"/>
        </w:rPr>
        <w:t>,</w:t>
      </w:r>
      <w:r w:rsidR="00535693" w:rsidRPr="00BD52EA">
        <w:rPr>
          <w:rFonts w:ascii="Times New Roman" w:hAnsi="Times New Roman" w:cs="Times New Roman"/>
          <w:sz w:val="27"/>
          <w:szCs w:val="27"/>
        </w:rPr>
        <w:t xml:space="preserve"> </w:t>
      </w:r>
      <w:r w:rsidR="00A417EB">
        <w:rPr>
          <w:rFonts w:ascii="Times New Roman" w:hAnsi="Times New Roman" w:cs="Times New Roman"/>
          <w:sz w:val="27"/>
          <w:szCs w:val="27"/>
        </w:rPr>
        <w:t>СРО</w:t>
      </w:r>
      <w:r w:rsidR="006705CF" w:rsidRPr="006705CF">
        <w:rPr>
          <w:rFonts w:ascii="Times New Roman" w:hAnsi="Times New Roman" w:cs="Times New Roman"/>
          <w:sz w:val="27"/>
          <w:szCs w:val="27"/>
        </w:rPr>
        <w:t xml:space="preserve">, </w:t>
      </w:r>
      <w:r w:rsidR="00535693" w:rsidRPr="00BD52EA">
        <w:rPr>
          <w:rFonts w:ascii="Times New Roman" w:hAnsi="Times New Roman" w:cs="Times New Roman"/>
          <w:sz w:val="27"/>
          <w:szCs w:val="27"/>
        </w:rPr>
        <w:t>проверяя своих подопечных, смогут на месте выявлять имеющиеся нарушения</w:t>
      </w:r>
      <w:r w:rsidR="00535693">
        <w:rPr>
          <w:rFonts w:ascii="Times New Roman" w:hAnsi="Times New Roman" w:cs="Times New Roman"/>
          <w:sz w:val="27"/>
          <w:szCs w:val="27"/>
        </w:rPr>
        <w:t xml:space="preserve">. </w:t>
      </w:r>
    </w:p>
    <w:sectPr w:rsidR="00A4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88" w:rsidRDefault="004D2388" w:rsidP="006849B1">
      <w:r>
        <w:separator/>
      </w:r>
    </w:p>
  </w:endnote>
  <w:endnote w:type="continuationSeparator" w:id="0">
    <w:p w:rsidR="004D2388" w:rsidRDefault="004D2388" w:rsidP="0068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88" w:rsidRDefault="004D2388" w:rsidP="006849B1">
      <w:r>
        <w:separator/>
      </w:r>
    </w:p>
  </w:footnote>
  <w:footnote w:type="continuationSeparator" w:id="0">
    <w:p w:rsidR="004D2388" w:rsidRDefault="004D2388" w:rsidP="0068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A"/>
    <w:rsid w:val="000D2B81"/>
    <w:rsid w:val="000F79CA"/>
    <w:rsid w:val="001D2F0D"/>
    <w:rsid w:val="002C2DBF"/>
    <w:rsid w:val="002F35FA"/>
    <w:rsid w:val="00326D86"/>
    <w:rsid w:val="00373F6D"/>
    <w:rsid w:val="00381698"/>
    <w:rsid w:val="004D2388"/>
    <w:rsid w:val="00535693"/>
    <w:rsid w:val="00561851"/>
    <w:rsid w:val="00660E00"/>
    <w:rsid w:val="006705CF"/>
    <w:rsid w:val="00674299"/>
    <w:rsid w:val="006849B1"/>
    <w:rsid w:val="006908FB"/>
    <w:rsid w:val="006B5ACB"/>
    <w:rsid w:val="006E1A7B"/>
    <w:rsid w:val="0075578F"/>
    <w:rsid w:val="007B4CFE"/>
    <w:rsid w:val="00803931"/>
    <w:rsid w:val="00811713"/>
    <w:rsid w:val="00826984"/>
    <w:rsid w:val="00853294"/>
    <w:rsid w:val="008A51A9"/>
    <w:rsid w:val="008B1A10"/>
    <w:rsid w:val="008B78D7"/>
    <w:rsid w:val="008C345F"/>
    <w:rsid w:val="008E7EBC"/>
    <w:rsid w:val="00A417EB"/>
    <w:rsid w:val="00A61C63"/>
    <w:rsid w:val="00B66BA1"/>
    <w:rsid w:val="00BD52EA"/>
    <w:rsid w:val="00BD5736"/>
    <w:rsid w:val="00C26E59"/>
    <w:rsid w:val="00C53DD4"/>
    <w:rsid w:val="00D176B2"/>
    <w:rsid w:val="00D270FB"/>
    <w:rsid w:val="00D6049A"/>
    <w:rsid w:val="00DA56AB"/>
    <w:rsid w:val="00DD0390"/>
    <w:rsid w:val="00DF7B68"/>
    <w:rsid w:val="00E852FE"/>
    <w:rsid w:val="00F50C17"/>
    <w:rsid w:val="00F7746A"/>
    <w:rsid w:val="00F8288B"/>
    <w:rsid w:val="00FB79C5"/>
    <w:rsid w:val="00FB7FA5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E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9B1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684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9B1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71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E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9B1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684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9B1"/>
    <w:rPr>
      <w:rFonts w:ascii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7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3967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73F567A6</Template>
  <TotalTime>1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Милевская Людмила Викторовна</dc:creator>
  <cp:lastModifiedBy>Рюмшина Надежда Ильинична</cp:lastModifiedBy>
  <cp:revision>2</cp:revision>
  <cp:lastPrinted>2017-06-14T10:38:00Z</cp:lastPrinted>
  <dcterms:created xsi:type="dcterms:W3CDTF">2017-06-27T13:02:00Z</dcterms:created>
  <dcterms:modified xsi:type="dcterms:W3CDTF">2017-06-27T13:02:00Z</dcterms:modified>
</cp:coreProperties>
</file>